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80" w:rsidRPr="002B6780" w:rsidRDefault="00F07F57" w:rsidP="002B6780">
      <w:pPr>
        <w:widowControl w:val="0"/>
        <w:jc w:val="center"/>
      </w:pPr>
      <w:r>
        <w:rPr>
          <w:noProof/>
        </w:rPr>
        <w:pict>
          <v:rect id="Прямоугольник 3" o:spid="_x0000_s1026" style="position:absolute;left:0;text-align:left;margin-left:212.4pt;margin-top:-4.1pt;width:57.6pt;height:6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" o:allowincell="f" strokecolor="white">
            <v:textbox>
              <w:txbxContent>
                <w:p w:rsidR="0094622E" w:rsidRDefault="0094622E" w:rsidP="002B6780">
                  <w:pPr>
                    <w:keepNext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6415" cy="644525"/>
                        <wp:effectExtent l="0" t="0" r="6985" b="3175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22E" w:rsidRDefault="0094622E" w:rsidP="002B6780">
                  <w:pPr>
                    <w:pStyle w:val="a9"/>
                  </w:pPr>
                </w:p>
                <w:p w:rsidR="0094622E" w:rsidRDefault="0094622E" w:rsidP="002B6780"/>
              </w:txbxContent>
            </v:textbox>
          </v:rect>
        </w:pict>
      </w:r>
    </w:p>
    <w:p w:rsidR="002B6780" w:rsidRPr="002B6780" w:rsidRDefault="002B6780" w:rsidP="002B6780">
      <w:pPr>
        <w:widowControl w:val="0"/>
        <w:jc w:val="center"/>
      </w:pPr>
    </w:p>
    <w:p w:rsidR="002B6780" w:rsidRPr="002B6780" w:rsidRDefault="002B6780" w:rsidP="002B6780">
      <w:pPr>
        <w:widowControl w:val="0"/>
        <w:jc w:val="center"/>
        <w:rPr>
          <w:sz w:val="36"/>
        </w:rPr>
      </w:pPr>
    </w:p>
    <w:p w:rsidR="00114E94" w:rsidRPr="00114E94" w:rsidRDefault="00114E94" w:rsidP="002B6780">
      <w:pPr>
        <w:widowControl w:val="0"/>
        <w:jc w:val="center"/>
        <w:rPr>
          <w:b/>
          <w:caps/>
          <w:sz w:val="14"/>
          <w:szCs w:val="14"/>
        </w:rPr>
      </w:pPr>
    </w:p>
    <w:p w:rsidR="002B6780" w:rsidRPr="002B6780" w:rsidRDefault="002B6780" w:rsidP="002B6780">
      <w:pPr>
        <w:widowControl w:val="0"/>
        <w:jc w:val="center"/>
        <w:rPr>
          <w:b/>
          <w:caps/>
          <w:sz w:val="28"/>
          <w:szCs w:val="28"/>
        </w:rPr>
      </w:pPr>
      <w:r w:rsidRPr="002B6780">
        <w:rPr>
          <w:b/>
          <w:caps/>
          <w:sz w:val="28"/>
          <w:szCs w:val="28"/>
        </w:rPr>
        <w:t>Собрание депутатов</w:t>
      </w:r>
    </w:p>
    <w:p w:rsidR="002B6780" w:rsidRPr="002B6780" w:rsidRDefault="002B6780" w:rsidP="002B6780">
      <w:pPr>
        <w:widowControl w:val="0"/>
        <w:jc w:val="center"/>
        <w:rPr>
          <w:b/>
          <w:caps/>
          <w:sz w:val="28"/>
          <w:szCs w:val="28"/>
        </w:rPr>
      </w:pPr>
      <w:r w:rsidRPr="002B6780">
        <w:rPr>
          <w:b/>
          <w:caps/>
          <w:sz w:val="28"/>
          <w:szCs w:val="28"/>
        </w:rPr>
        <w:t>Каслинского муниципального района</w:t>
      </w:r>
    </w:p>
    <w:p w:rsidR="002B6780" w:rsidRPr="002B6780" w:rsidRDefault="00601154" w:rsidP="002B6780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ШЕСТОГО</w:t>
      </w:r>
      <w:r w:rsidR="002B6780" w:rsidRPr="002B6780">
        <w:rPr>
          <w:b/>
          <w:caps/>
          <w:sz w:val="28"/>
          <w:szCs w:val="28"/>
        </w:rPr>
        <w:t xml:space="preserve"> созыва</w:t>
      </w:r>
    </w:p>
    <w:p w:rsidR="002B6780" w:rsidRPr="002B6780" w:rsidRDefault="002B6780" w:rsidP="002B6780">
      <w:pPr>
        <w:keepNext/>
        <w:widowControl w:val="0"/>
        <w:jc w:val="center"/>
        <w:rPr>
          <w:sz w:val="28"/>
          <w:szCs w:val="28"/>
        </w:rPr>
      </w:pPr>
      <w:r w:rsidRPr="002B6780">
        <w:rPr>
          <w:sz w:val="28"/>
          <w:szCs w:val="28"/>
        </w:rPr>
        <w:t>Челябинской области</w:t>
      </w:r>
    </w:p>
    <w:p w:rsidR="002B6780" w:rsidRPr="002B6780" w:rsidRDefault="002B6780" w:rsidP="002B6780">
      <w:pPr>
        <w:keepNext/>
        <w:widowControl w:val="0"/>
        <w:jc w:val="center"/>
        <w:rPr>
          <w:b/>
          <w:sz w:val="40"/>
        </w:rPr>
      </w:pPr>
      <w:proofErr w:type="gramStart"/>
      <w:r w:rsidRPr="002B6780">
        <w:rPr>
          <w:b/>
          <w:sz w:val="40"/>
        </w:rPr>
        <w:t>Р</w:t>
      </w:r>
      <w:proofErr w:type="gramEnd"/>
      <w:r w:rsidRPr="002B6780">
        <w:rPr>
          <w:b/>
          <w:sz w:val="40"/>
        </w:rPr>
        <w:t xml:space="preserve"> Е Ш Е Н И Е</w:t>
      </w:r>
    </w:p>
    <w:p w:rsidR="002B6780" w:rsidRPr="005F08F4" w:rsidRDefault="00F07F57" w:rsidP="002B6780">
      <w:pPr>
        <w:widowControl w:val="0"/>
        <w:jc w:val="both"/>
        <w:rPr>
          <w:sz w:val="12"/>
          <w:szCs w:val="12"/>
        </w:rPr>
      </w:pPr>
      <w:r>
        <w:rPr>
          <w:noProof/>
          <w:sz w:val="12"/>
          <w:szCs w:val="12"/>
        </w:rPr>
        <w:pict>
          <v:line id="Прямая соединительная линия 1" o:spid="_x0000_s1027" style="position:absolute;left:0;text-align:left;z-index:251660288;visibility:visible;mso-wrap-distance-top:-1e-4mm;mso-wrap-distance-bottom:-1e-4mm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DqRAYL2AAAAAUBAAAPAAAAAAAAAAAAAAAAALIEAABkcnMvZG93bnJldi54bWxQSwUG&#10;AAAAAAQABADzAAAAtwUAAAAA&#10;" strokeweight="4.5pt">
            <v:stroke linestyle="thickThin"/>
          </v:line>
        </w:pict>
      </w:r>
      <w:r w:rsidR="005F08F4">
        <w:rPr>
          <w:noProof/>
          <w:sz w:val="12"/>
          <w:szCs w:val="12"/>
        </w:rPr>
        <w:t>3</w:t>
      </w:r>
    </w:p>
    <w:p w:rsidR="002B6780" w:rsidRDefault="006A42B9" w:rsidP="002B6780">
      <w:pPr>
        <w:widowControl w:val="0"/>
        <w:tabs>
          <w:tab w:val="left" w:pos="8484"/>
        </w:tabs>
      </w:pPr>
      <w:r>
        <w:t>от «</w:t>
      </w:r>
      <w:r w:rsidR="00DB0899">
        <w:t>27</w:t>
      </w:r>
      <w:r w:rsidR="002B6780" w:rsidRPr="002B6780">
        <w:t>»</w:t>
      </w:r>
      <w:r w:rsidR="00DB0899">
        <w:t xml:space="preserve"> февраля</w:t>
      </w:r>
      <w:r w:rsidR="002B6780" w:rsidRPr="002B6780">
        <w:t xml:space="preserve"> 20</w:t>
      </w:r>
      <w:r w:rsidR="00BA0A92">
        <w:t>2</w:t>
      </w:r>
      <w:r w:rsidR="004E03C2">
        <w:t>5</w:t>
      </w:r>
      <w:r w:rsidR="002B6780">
        <w:t xml:space="preserve"> года №</w:t>
      </w:r>
      <w:r w:rsidR="00DB0899">
        <w:t>569</w:t>
      </w:r>
    </w:p>
    <w:p w:rsidR="002B6780" w:rsidRPr="002B6780" w:rsidRDefault="002B6780" w:rsidP="002B6780">
      <w:pPr>
        <w:widowControl w:val="0"/>
        <w:tabs>
          <w:tab w:val="left" w:pos="8484"/>
        </w:tabs>
        <w:rPr>
          <w:spacing w:val="20"/>
        </w:rPr>
      </w:pPr>
      <w:r>
        <w:t>г.Ка</w:t>
      </w:r>
      <w:r w:rsidRPr="002B6780">
        <w:rPr>
          <w:spacing w:val="20"/>
        </w:rPr>
        <w:t>сли</w:t>
      </w:r>
    </w:p>
    <w:p w:rsidR="00114E94" w:rsidRDefault="00114E94" w:rsidP="00924DCD">
      <w:pPr>
        <w:pStyle w:val="1"/>
        <w:spacing w:before="0" w:beforeAutospacing="0" w:after="0" w:afterAutospacing="0"/>
        <w:rPr>
          <w:rStyle w:val="num"/>
          <w:b w:val="0"/>
          <w:sz w:val="24"/>
          <w:szCs w:val="24"/>
        </w:rPr>
      </w:pPr>
    </w:p>
    <w:p w:rsidR="002B6780" w:rsidRDefault="004E03C2" w:rsidP="004E03C2">
      <w:pPr>
        <w:widowControl w:val="0"/>
        <w:ind w:right="5810"/>
        <w:jc w:val="both"/>
      </w:pPr>
      <w:r w:rsidRPr="004E03C2">
        <w:rPr>
          <w:rStyle w:val="num"/>
          <w:bCs/>
          <w:kern w:val="36"/>
        </w:rPr>
        <w:t>О внесении дополнений в Перечень части полномочий по решению вопросов местного значения, подлежащих передаче (принятию) органами местного самоуправления Каслинского муниципального района</w:t>
      </w:r>
    </w:p>
    <w:p w:rsidR="00601154" w:rsidRPr="002B6780" w:rsidRDefault="00601154" w:rsidP="002B6780">
      <w:pPr>
        <w:widowControl w:val="0"/>
      </w:pPr>
    </w:p>
    <w:p w:rsidR="002B6780" w:rsidRDefault="004E03C2" w:rsidP="005F08F4">
      <w:pPr>
        <w:widowControl w:val="0"/>
        <w:autoSpaceDE w:val="0"/>
        <w:autoSpaceDN w:val="0"/>
        <w:adjustRightInd w:val="0"/>
        <w:ind w:firstLine="709"/>
        <w:jc w:val="both"/>
      </w:pPr>
      <w:r w:rsidRPr="004E03C2">
        <w:t xml:space="preserve">В соответствии с Бюджетным кодексом Российской Федерации, Федеральным законом от 06.10.2003 </w:t>
      </w:r>
      <w:r w:rsidR="005F08F4">
        <w:t xml:space="preserve">г. </w:t>
      </w:r>
      <w:r w:rsidRPr="004E03C2">
        <w:t xml:space="preserve">№131-ФЗ «Об общих принципах организации местного самоуправления в Российской Федерации», Уставом Каслинского муниципального района, руководствуясь Порядком заключения соглашений органами местного самоуправления Каслинского муниципального района с органами местного самоуправления поселений, входящих в его состав, о передаче (принятии) осуществления части своих полномочий по решению вопросов местного значения, утвержденным решением Собрания депутатов Каслинского муниципального района от 26.05.2022 </w:t>
      </w:r>
      <w:r w:rsidR="005F08F4">
        <w:t xml:space="preserve">г. </w:t>
      </w:r>
      <w:r w:rsidRPr="004E03C2">
        <w:t>№253</w:t>
      </w:r>
    </w:p>
    <w:p w:rsidR="004E03C2" w:rsidRPr="002B6780" w:rsidRDefault="004E03C2" w:rsidP="002B6780">
      <w:pPr>
        <w:widowControl w:val="0"/>
        <w:autoSpaceDE w:val="0"/>
        <w:autoSpaceDN w:val="0"/>
        <w:adjustRightInd w:val="0"/>
        <w:ind w:firstLine="540"/>
        <w:jc w:val="both"/>
      </w:pPr>
    </w:p>
    <w:p w:rsidR="002B6780" w:rsidRPr="002B6780" w:rsidRDefault="002B6780" w:rsidP="005F08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6780">
        <w:rPr>
          <w:b/>
        </w:rPr>
        <w:t>Собрание депутатов Каслинского муниципального района РЕШАЕТ:</w:t>
      </w:r>
    </w:p>
    <w:p w:rsidR="002B6780" w:rsidRPr="002B6780" w:rsidRDefault="002B6780" w:rsidP="002B6780">
      <w:pPr>
        <w:widowControl w:val="0"/>
        <w:autoSpaceDE w:val="0"/>
        <w:autoSpaceDN w:val="0"/>
        <w:adjustRightInd w:val="0"/>
        <w:ind w:firstLine="540"/>
        <w:jc w:val="both"/>
      </w:pPr>
    </w:p>
    <w:p w:rsidR="007E1C97" w:rsidRDefault="004E03C2" w:rsidP="004E03C2">
      <w:pPr>
        <w:widowControl w:val="0"/>
        <w:ind w:firstLine="709"/>
        <w:jc w:val="both"/>
      </w:pPr>
      <w:r>
        <w:rPr>
          <w:rStyle w:val="num"/>
        </w:rPr>
        <w:t xml:space="preserve">1. </w:t>
      </w:r>
      <w:r w:rsidRPr="004E03C2">
        <w:rPr>
          <w:rStyle w:val="num"/>
        </w:rPr>
        <w:t xml:space="preserve">Согласовать дополнения в Перечень части полномочий по решению вопросов местного значения, подлежащих принятию от органов местного самоуправления поселений, входящих в состав Каслинского муниципального района </w:t>
      </w:r>
      <w:r w:rsidR="005A78AE">
        <w:rPr>
          <w:rStyle w:val="num"/>
        </w:rPr>
        <w:t>(Приложение №</w:t>
      </w:r>
      <w:r w:rsidR="00933479">
        <w:rPr>
          <w:rStyle w:val="num"/>
        </w:rPr>
        <w:t>2</w:t>
      </w:r>
      <w:r w:rsidR="005A78AE">
        <w:rPr>
          <w:rStyle w:val="num"/>
        </w:rPr>
        <w:t>)</w:t>
      </w:r>
      <w:r>
        <w:t>, утвержденный решением Собрания депутатов Каслинского муниципального района от 26.09.2024</w:t>
      </w:r>
      <w:r w:rsidR="00DB0899">
        <w:t xml:space="preserve"> </w:t>
      </w:r>
      <w:r>
        <w:t>г</w:t>
      </w:r>
      <w:r w:rsidR="00DB0899">
        <w:t>.</w:t>
      </w:r>
      <w:r>
        <w:t xml:space="preserve"> №498.</w:t>
      </w:r>
    </w:p>
    <w:p w:rsidR="002B6780" w:rsidRPr="002B6780" w:rsidRDefault="004E03C2" w:rsidP="002B6780">
      <w:pPr>
        <w:widowControl w:val="0"/>
        <w:ind w:firstLine="708"/>
        <w:jc w:val="both"/>
        <w:rPr>
          <w:szCs w:val="20"/>
        </w:rPr>
      </w:pPr>
      <w:r w:rsidRPr="00F91695">
        <w:rPr>
          <w:szCs w:val="20"/>
        </w:rPr>
        <w:t>2</w:t>
      </w:r>
      <w:r w:rsidR="002B6780" w:rsidRPr="00F91695">
        <w:rPr>
          <w:szCs w:val="20"/>
        </w:rPr>
        <w:t xml:space="preserve">. </w:t>
      </w:r>
      <w:r w:rsidR="007E1C97" w:rsidRPr="00F91695">
        <w:rPr>
          <w:szCs w:val="20"/>
        </w:rPr>
        <w:t xml:space="preserve">Направить главе Каслинского муниципального района для подписания </w:t>
      </w:r>
      <w:r w:rsidR="00F91695" w:rsidRPr="00F91695">
        <w:rPr>
          <w:szCs w:val="20"/>
        </w:rPr>
        <w:t>дополнений</w:t>
      </w:r>
      <w:r w:rsidR="00D10AC5" w:rsidRPr="00F91695">
        <w:rPr>
          <w:szCs w:val="20"/>
        </w:rPr>
        <w:t>,</w:t>
      </w:r>
      <w:r w:rsidR="00D0173E" w:rsidRPr="00F91695">
        <w:rPr>
          <w:szCs w:val="20"/>
        </w:rPr>
        <w:t xml:space="preserve"> утвержденны</w:t>
      </w:r>
      <w:r w:rsidR="00F91695" w:rsidRPr="00F91695">
        <w:rPr>
          <w:szCs w:val="20"/>
        </w:rPr>
        <w:t>х</w:t>
      </w:r>
      <w:r w:rsidR="00D0173E" w:rsidRPr="00F91695">
        <w:rPr>
          <w:szCs w:val="20"/>
        </w:rPr>
        <w:t xml:space="preserve"> </w:t>
      </w:r>
      <w:r w:rsidR="00497519" w:rsidRPr="00F91695">
        <w:rPr>
          <w:szCs w:val="20"/>
        </w:rPr>
        <w:t>пункт</w:t>
      </w:r>
      <w:r w:rsidR="00F91695" w:rsidRPr="00F91695">
        <w:rPr>
          <w:szCs w:val="20"/>
        </w:rPr>
        <w:t>ом</w:t>
      </w:r>
      <w:r w:rsidR="00D0173E" w:rsidRPr="00F91695">
        <w:rPr>
          <w:szCs w:val="20"/>
        </w:rPr>
        <w:t xml:space="preserve"> 1 настоящего решения.</w:t>
      </w:r>
    </w:p>
    <w:p w:rsidR="004E03C2" w:rsidRDefault="004E03C2" w:rsidP="00F91695">
      <w:pPr>
        <w:ind w:firstLine="709"/>
        <w:jc w:val="both"/>
      </w:pPr>
      <w:r>
        <w:t>3. 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области»(</w:t>
      </w:r>
      <w:hyperlink r:id="rId9" w:history="1">
        <w:r w:rsidR="005F08F4" w:rsidRPr="001E35C3">
          <w:rPr>
            <w:rStyle w:val="a3"/>
            <w:color w:val="auto"/>
            <w:lang w:val="en-US"/>
          </w:rPr>
          <w:t>http</w:t>
        </w:r>
        <w:r w:rsidR="005F08F4" w:rsidRPr="001E35C3">
          <w:rPr>
            <w:rStyle w:val="a3"/>
            <w:color w:val="auto"/>
          </w:rPr>
          <w:t>://</w:t>
        </w:r>
        <w:proofErr w:type="spellStart"/>
        <w:r w:rsidR="005F08F4" w:rsidRPr="001E35C3">
          <w:rPr>
            <w:rStyle w:val="a3"/>
            <w:color w:val="auto"/>
            <w:lang w:val="en-US"/>
          </w:rPr>
          <w:t>kasli</w:t>
        </w:r>
        <w:proofErr w:type="spellEnd"/>
        <w:r w:rsidR="005F08F4" w:rsidRPr="001E35C3">
          <w:rPr>
            <w:rStyle w:val="a3"/>
            <w:color w:val="auto"/>
          </w:rPr>
          <w:t>-</w:t>
        </w:r>
        <w:proofErr w:type="spellStart"/>
        <w:r w:rsidR="005F08F4" w:rsidRPr="001E35C3">
          <w:rPr>
            <w:rStyle w:val="a3"/>
            <w:color w:val="auto"/>
            <w:lang w:val="en-US"/>
          </w:rPr>
          <w:t>sobr</w:t>
        </w:r>
        <w:proofErr w:type="spellEnd"/>
        <w:r w:rsidR="005F08F4" w:rsidRPr="001E35C3">
          <w:rPr>
            <w:rStyle w:val="a3"/>
            <w:color w:val="auto"/>
          </w:rPr>
          <w:t>-</w:t>
        </w:r>
        <w:proofErr w:type="spellStart"/>
        <w:r w:rsidR="005F08F4" w:rsidRPr="001E35C3">
          <w:rPr>
            <w:rStyle w:val="a3"/>
            <w:color w:val="auto"/>
            <w:lang w:val="en-US"/>
          </w:rPr>
          <w:t>dep</w:t>
        </w:r>
        <w:proofErr w:type="spellEnd"/>
        <w:r w:rsidR="005F08F4" w:rsidRPr="001E35C3">
          <w:rPr>
            <w:rStyle w:val="a3"/>
            <w:color w:val="auto"/>
          </w:rPr>
          <w:t>.</w:t>
        </w:r>
        <w:proofErr w:type="spellStart"/>
        <w:r w:rsidR="005F08F4" w:rsidRPr="001E35C3">
          <w:rPr>
            <w:rStyle w:val="a3"/>
            <w:color w:val="auto"/>
          </w:rPr>
          <w:t>ru</w:t>
        </w:r>
        <w:proofErr w:type="spellEnd"/>
      </w:hyperlink>
      <w:r w:rsidRPr="001E35C3">
        <w:t>,</w:t>
      </w:r>
      <w:r w:rsidR="005F08F4">
        <w:t xml:space="preserve"> </w:t>
      </w:r>
      <w:r>
        <w:t>регистрация в качестве сетевого издания:</w:t>
      </w:r>
      <w:r w:rsidR="005F08F4">
        <w:t xml:space="preserve"> </w:t>
      </w:r>
      <w:r>
        <w:t>Эл № ФС77-83192 от 26.04.2022</w:t>
      </w:r>
      <w:r w:rsidR="005F08F4">
        <w:t xml:space="preserve"> </w:t>
      </w:r>
      <w:r>
        <w:t>г.).</w:t>
      </w:r>
    </w:p>
    <w:p w:rsidR="004E03C2" w:rsidRDefault="004E03C2" w:rsidP="00F91695">
      <w:pPr>
        <w:ind w:firstLine="709"/>
        <w:jc w:val="both"/>
      </w:pPr>
      <w:r>
        <w:t>4. Настоящее решение вступает в силу с момента его официального опубликования.</w:t>
      </w:r>
    </w:p>
    <w:p w:rsidR="004E03C2" w:rsidRDefault="004E03C2" w:rsidP="00F91695">
      <w:pPr>
        <w:ind w:firstLine="709"/>
        <w:jc w:val="both"/>
      </w:pPr>
      <w:r>
        <w:t xml:space="preserve">5. Контроль за исполнением настоящего решения возложить на председателя Собрания депутатов Каслинского муниципального района Дятлова И.М. </w:t>
      </w:r>
    </w:p>
    <w:p w:rsidR="002B6780" w:rsidRPr="002B6780" w:rsidRDefault="00601154" w:rsidP="002B6780">
      <w:pPr>
        <w:widowControl w:val="0"/>
        <w:ind w:firstLine="708"/>
        <w:jc w:val="both"/>
        <w:rPr>
          <w:szCs w:val="20"/>
        </w:rPr>
      </w:pPr>
      <w:r>
        <w:rPr>
          <w:szCs w:val="20"/>
        </w:rPr>
        <w:t>.</w:t>
      </w:r>
    </w:p>
    <w:p w:rsidR="002B6780" w:rsidRPr="002B6780" w:rsidRDefault="002B6780" w:rsidP="002B6780">
      <w:pPr>
        <w:widowControl w:val="0"/>
        <w:ind w:firstLine="708"/>
        <w:jc w:val="both"/>
        <w:rPr>
          <w:szCs w:val="20"/>
        </w:rPr>
      </w:pPr>
    </w:p>
    <w:p w:rsidR="006C7369" w:rsidRDefault="006C7369" w:rsidP="006C7369">
      <w:pPr>
        <w:jc w:val="both"/>
      </w:pPr>
      <w:r>
        <w:t>Заместитель председателя Собрания депутатов</w:t>
      </w:r>
    </w:p>
    <w:p w:rsidR="006C7369" w:rsidRDefault="006C7369" w:rsidP="006C7369">
      <w:pPr>
        <w:jc w:val="both"/>
      </w:pPr>
      <w:r>
        <w:t>Каслинского муниципального района                                                                        Г.Н. Коньков</w:t>
      </w:r>
    </w:p>
    <w:p w:rsidR="00114E94" w:rsidRDefault="00114E94" w:rsidP="005A78AE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114E94" w:rsidSect="005F08F4">
          <w:footerReference w:type="default" r:id="rId10"/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CB6C48" w:rsidRPr="00CB6C48" w:rsidRDefault="00A40424" w:rsidP="00CB6C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6C48" w:rsidRPr="00CB6C48" w:rsidRDefault="00BA0A92" w:rsidP="00CB6C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6C48" w:rsidRPr="00CB6C48">
        <w:rPr>
          <w:rFonts w:ascii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CB6C48" w:rsidRPr="00CB6C48" w:rsidRDefault="00CB6C48" w:rsidP="00CB6C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B6C48"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</w:p>
    <w:p w:rsidR="00CB6C48" w:rsidRPr="00CB6C48" w:rsidRDefault="00CB6C48" w:rsidP="00CB6C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B6C48">
        <w:rPr>
          <w:rFonts w:ascii="Times New Roman" w:hAnsi="Times New Roman" w:cs="Times New Roman"/>
          <w:sz w:val="24"/>
          <w:szCs w:val="24"/>
        </w:rPr>
        <w:t>от «</w:t>
      </w:r>
      <w:r w:rsidR="00DB0899">
        <w:rPr>
          <w:rFonts w:ascii="Times New Roman" w:hAnsi="Times New Roman" w:cs="Times New Roman"/>
          <w:sz w:val="24"/>
          <w:szCs w:val="24"/>
        </w:rPr>
        <w:t>27</w:t>
      </w:r>
      <w:r w:rsidRPr="00CB6C48">
        <w:rPr>
          <w:rFonts w:ascii="Times New Roman" w:hAnsi="Times New Roman" w:cs="Times New Roman"/>
          <w:sz w:val="24"/>
          <w:szCs w:val="24"/>
        </w:rPr>
        <w:t xml:space="preserve">» </w:t>
      </w:r>
      <w:r w:rsidR="00DB0899">
        <w:rPr>
          <w:rFonts w:ascii="Times New Roman" w:hAnsi="Times New Roman" w:cs="Times New Roman"/>
          <w:sz w:val="24"/>
          <w:szCs w:val="24"/>
        </w:rPr>
        <w:t>февраля</w:t>
      </w:r>
      <w:r w:rsidRPr="00CB6C48">
        <w:rPr>
          <w:rFonts w:ascii="Times New Roman" w:hAnsi="Times New Roman" w:cs="Times New Roman"/>
          <w:sz w:val="24"/>
          <w:szCs w:val="24"/>
        </w:rPr>
        <w:t xml:space="preserve"> 20</w:t>
      </w:r>
      <w:r w:rsidR="00BA0A92">
        <w:rPr>
          <w:rFonts w:ascii="Times New Roman" w:hAnsi="Times New Roman" w:cs="Times New Roman"/>
          <w:sz w:val="24"/>
          <w:szCs w:val="24"/>
        </w:rPr>
        <w:t>2</w:t>
      </w:r>
      <w:r w:rsidR="005F08F4">
        <w:rPr>
          <w:rFonts w:ascii="Times New Roman" w:hAnsi="Times New Roman" w:cs="Times New Roman"/>
          <w:sz w:val="24"/>
          <w:szCs w:val="24"/>
        </w:rPr>
        <w:t>5</w:t>
      </w:r>
      <w:r w:rsidRPr="00CB6C48">
        <w:rPr>
          <w:rFonts w:ascii="Times New Roman" w:hAnsi="Times New Roman" w:cs="Times New Roman"/>
          <w:sz w:val="24"/>
          <w:szCs w:val="24"/>
        </w:rPr>
        <w:t xml:space="preserve"> г. №</w:t>
      </w:r>
      <w:r w:rsidR="00DB0899">
        <w:rPr>
          <w:rFonts w:ascii="Times New Roman" w:hAnsi="Times New Roman" w:cs="Times New Roman"/>
          <w:sz w:val="24"/>
          <w:szCs w:val="24"/>
        </w:rPr>
        <w:t>569</w:t>
      </w:r>
    </w:p>
    <w:p w:rsidR="00CB6C48" w:rsidRDefault="00CB6C48"/>
    <w:p w:rsidR="004E03C2" w:rsidRPr="004E03C2" w:rsidRDefault="004E03C2" w:rsidP="004E03C2">
      <w:pPr>
        <w:suppressAutoHyphens/>
        <w:jc w:val="center"/>
        <w:rPr>
          <w:sz w:val="28"/>
          <w:lang w:eastAsia="zh-CN"/>
        </w:rPr>
      </w:pPr>
      <w:r w:rsidRPr="004E03C2">
        <w:rPr>
          <w:lang w:eastAsia="zh-CN"/>
        </w:rPr>
        <w:t>ДОПОЛНЕНИЯ</w:t>
      </w:r>
    </w:p>
    <w:p w:rsidR="00CB6C48" w:rsidRDefault="00F91695" w:rsidP="00CB6C48">
      <w:pPr>
        <w:jc w:val="center"/>
      </w:pPr>
      <w:r w:rsidRPr="004E03C2">
        <w:rPr>
          <w:rStyle w:val="num"/>
          <w:bCs/>
          <w:kern w:val="36"/>
        </w:rPr>
        <w:t xml:space="preserve">в Перечень </w:t>
      </w:r>
      <w:r w:rsidR="00CB6C48" w:rsidRPr="007C72D1">
        <w:rPr>
          <w:rStyle w:val="num"/>
        </w:rPr>
        <w:t>части полномочий по реш</w:t>
      </w:r>
      <w:r w:rsidR="00CB6C48">
        <w:rPr>
          <w:rStyle w:val="num"/>
        </w:rPr>
        <w:t>ению вопросов местного значения, подлежащих принятию</w:t>
      </w:r>
      <w:r>
        <w:rPr>
          <w:rStyle w:val="num"/>
        </w:rPr>
        <w:t xml:space="preserve"> </w:t>
      </w:r>
      <w:r w:rsidR="00CB6C48">
        <w:rPr>
          <w:rStyle w:val="num"/>
        </w:rPr>
        <w:t>от органов местного самоуправления поселений, входящих в состав Каслинского муниципального района</w:t>
      </w:r>
    </w:p>
    <w:p w:rsidR="00CB6C48" w:rsidRDefault="00CB6C48"/>
    <w:p w:rsidR="00CB6C48" w:rsidRDefault="00CB6C48" w:rsidP="00CA35DA">
      <w:pPr>
        <w:ind w:firstLine="567"/>
      </w:pPr>
    </w:p>
    <w:p w:rsidR="004E03C2" w:rsidRDefault="004E03C2" w:rsidP="0094622E">
      <w:pPr>
        <w:pStyle w:val="docdata"/>
        <w:spacing w:before="0" w:beforeAutospacing="0" w:after="0" w:afterAutospacing="0"/>
        <w:ind w:firstLine="567"/>
        <w:jc w:val="both"/>
      </w:pPr>
      <w:r>
        <w:t xml:space="preserve">1. Дополнить </w:t>
      </w:r>
      <w:r w:rsidR="00F91695">
        <w:t>П</w:t>
      </w:r>
      <w:r>
        <w:t xml:space="preserve">еречень части </w:t>
      </w:r>
      <w:r>
        <w:rPr>
          <w:color w:val="000000"/>
        </w:rPr>
        <w:t xml:space="preserve">полномочий по решению вопросов местного значения, подлежащих </w:t>
      </w:r>
      <w:r w:rsidRPr="004E03C2">
        <w:rPr>
          <w:color w:val="000000"/>
        </w:rPr>
        <w:t>принятию от органов местного самоуправления поселений, входящих в состав Каслинского муниципального района</w:t>
      </w:r>
      <w:r w:rsidR="00F91695">
        <w:rPr>
          <w:color w:val="000000"/>
        </w:rPr>
        <w:t>,</w:t>
      </w:r>
      <w:r>
        <w:rPr>
          <w:color w:val="000000"/>
        </w:rPr>
        <w:t xml:space="preserve"> пункт</w:t>
      </w:r>
      <w:r w:rsidR="00F91695">
        <w:rPr>
          <w:color w:val="000000"/>
        </w:rPr>
        <w:t>ами</w:t>
      </w:r>
      <w:r>
        <w:rPr>
          <w:color w:val="000000"/>
        </w:rPr>
        <w:t xml:space="preserve"> </w:t>
      </w:r>
      <w:r w:rsidR="00F91695">
        <w:rPr>
          <w:color w:val="000000"/>
        </w:rPr>
        <w:t xml:space="preserve">4, 5 </w:t>
      </w:r>
      <w:r w:rsidR="00F51BF4">
        <w:t>следующ</w:t>
      </w:r>
      <w:r w:rsidR="00F91695">
        <w:t>его</w:t>
      </w:r>
      <w:r w:rsidR="00F51BF4">
        <w:t xml:space="preserve"> </w:t>
      </w:r>
      <w:r w:rsidR="00F91695">
        <w:t>содержания</w:t>
      </w:r>
      <w:r>
        <w:t>:</w:t>
      </w:r>
    </w:p>
    <w:p w:rsidR="0094622E" w:rsidRDefault="005F08F4" w:rsidP="0094622E">
      <w:pPr>
        <w:pStyle w:val="docdata"/>
        <w:spacing w:before="0" w:beforeAutospacing="0" w:after="0" w:afterAutospacing="0"/>
        <w:ind w:firstLine="567"/>
        <w:jc w:val="both"/>
      </w:pPr>
      <w:r>
        <w:t>«</w:t>
      </w:r>
      <w:r w:rsidR="0094622E">
        <w:t xml:space="preserve">4) </w:t>
      </w:r>
      <w:r w:rsidR="0094622E" w:rsidRPr="0094622E">
        <w:t>обеспечение первичных мер пожарной безопасности в границах населенных пунктов поселе</w:t>
      </w:r>
      <w:r w:rsidR="0094622E">
        <w:t>ния, в части:</w:t>
      </w:r>
    </w:p>
    <w:p w:rsidR="004E03C2" w:rsidRPr="004E03C2" w:rsidRDefault="004E03C2" w:rsidP="0094622E">
      <w:pPr>
        <w:ind w:firstLine="567"/>
        <w:jc w:val="both"/>
        <w:rPr>
          <w:color w:val="222222"/>
          <w:lang w:eastAsia="en-US"/>
        </w:rPr>
      </w:pPr>
      <w:r w:rsidRPr="004E03C2">
        <w:rPr>
          <w:color w:val="222222"/>
          <w:lang w:eastAsia="en-US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4E03C2" w:rsidRPr="004E03C2" w:rsidRDefault="004E03C2" w:rsidP="0094622E">
      <w:pPr>
        <w:ind w:firstLine="567"/>
        <w:jc w:val="both"/>
        <w:rPr>
          <w:lang w:eastAsia="en-US"/>
        </w:rPr>
      </w:pPr>
      <w:r w:rsidRPr="004E03C2">
        <w:rPr>
          <w:color w:val="222222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E03C2" w:rsidRPr="004E03C2" w:rsidRDefault="004E03C2" w:rsidP="0094622E">
      <w:pPr>
        <w:ind w:firstLine="567"/>
        <w:jc w:val="both"/>
        <w:rPr>
          <w:lang w:eastAsia="en-US"/>
        </w:rPr>
      </w:pPr>
      <w:r w:rsidRPr="004E03C2">
        <w:rPr>
          <w:color w:val="222222"/>
          <w:lang w:eastAsia="en-US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E03C2" w:rsidRPr="004E03C2" w:rsidRDefault="004E03C2" w:rsidP="0094622E">
      <w:pPr>
        <w:ind w:firstLine="567"/>
        <w:jc w:val="both"/>
        <w:rPr>
          <w:lang w:eastAsia="en-US"/>
        </w:rPr>
      </w:pPr>
      <w:r w:rsidRPr="004E03C2">
        <w:rPr>
          <w:color w:val="222222"/>
          <w:lang w:eastAsia="en-US"/>
        </w:rPr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4E03C2" w:rsidRPr="004E03C2" w:rsidRDefault="004E03C2" w:rsidP="0094622E">
      <w:pPr>
        <w:ind w:firstLine="567"/>
        <w:jc w:val="both"/>
        <w:rPr>
          <w:lang w:eastAsia="en-US"/>
        </w:rPr>
      </w:pPr>
      <w:r w:rsidRPr="004E03C2">
        <w:rPr>
          <w:color w:val="222222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E03C2" w:rsidRPr="004E03C2" w:rsidRDefault="004E03C2" w:rsidP="0094622E">
      <w:pPr>
        <w:ind w:firstLine="567"/>
        <w:jc w:val="both"/>
        <w:rPr>
          <w:lang w:eastAsia="en-US"/>
        </w:rPr>
      </w:pPr>
      <w:r w:rsidRPr="004E03C2">
        <w:rPr>
          <w:color w:val="222222"/>
          <w:lang w:eastAsia="en-US"/>
        </w:rPr>
        <w:t>установление особого противопожарного режима в случае повышения пожарной опасности;</w:t>
      </w:r>
    </w:p>
    <w:p w:rsidR="004E03C2" w:rsidRDefault="004E03C2" w:rsidP="0094622E">
      <w:pPr>
        <w:ind w:firstLine="567"/>
        <w:jc w:val="both"/>
        <w:rPr>
          <w:color w:val="222222"/>
          <w:lang w:eastAsia="en-US"/>
        </w:rPr>
      </w:pPr>
      <w:r w:rsidRPr="004E03C2">
        <w:rPr>
          <w:color w:val="222222"/>
          <w:lang w:eastAsia="en-US"/>
        </w:rPr>
        <w:t>обустройство противопожарных минерализованных полос вокруг территории населенных пунктов поселения ил</w:t>
      </w:r>
      <w:r w:rsidR="0094622E">
        <w:rPr>
          <w:color w:val="222222"/>
          <w:lang w:eastAsia="en-US"/>
        </w:rPr>
        <w:t>и иных противопожарных барьеров;</w:t>
      </w:r>
    </w:p>
    <w:p w:rsidR="0094622E" w:rsidRDefault="0094622E" w:rsidP="0094622E">
      <w:pPr>
        <w:ind w:firstLine="567"/>
        <w:jc w:val="both"/>
        <w:rPr>
          <w:lang w:eastAsia="en-US"/>
        </w:rPr>
      </w:pPr>
      <w:proofErr w:type="gramStart"/>
      <w:r>
        <w:rPr>
          <w:lang w:eastAsia="en-US"/>
        </w:rPr>
        <w:t>5)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="00A44950">
        <w:rPr>
          <w:lang w:eastAsia="en-US"/>
        </w:rPr>
        <w:t xml:space="preserve"> </w:t>
      </w:r>
      <w:proofErr w:type="gramStart"/>
      <w:r>
        <w:rPr>
          <w:lang w:eastAsia="en-US"/>
        </w:rPr>
        <w:t>границах</w:t>
      </w:r>
      <w:proofErr w:type="gramEnd"/>
      <w:r>
        <w:rPr>
          <w:lang w:eastAsia="en-US"/>
        </w:rPr>
        <w:t xml:space="preserve"> населенных пунктов поселения;</w:t>
      </w:r>
      <w:r w:rsidR="005F08F4">
        <w:rPr>
          <w:lang w:eastAsia="en-US"/>
        </w:rPr>
        <w:t>».</w:t>
      </w:r>
    </w:p>
    <w:p w:rsidR="00841E32" w:rsidRDefault="00841E32" w:rsidP="00CA35DA">
      <w:pPr>
        <w:ind w:firstLine="709"/>
        <w:jc w:val="both"/>
      </w:pPr>
    </w:p>
    <w:p w:rsidR="00CB6C48" w:rsidRDefault="00CB6C48" w:rsidP="00CB6C48">
      <w:pPr>
        <w:pStyle w:val="ae"/>
        <w:ind w:left="709"/>
        <w:jc w:val="both"/>
      </w:pPr>
    </w:p>
    <w:p w:rsidR="00CB6C48" w:rsidRPr="007C72D1" w:rsidRDefault="00CB6C48" w:rsidP="00CB6C48">
      <w:pPr>
        <w:jc w:val="both"/>
      </w:pPr>
      <w:r w:rsidRPr="007C72D1">
        <w:t xml:space="preserve">Глава </w:t>
      </w:r>
    </w:p>
    <w:p w:rsidR="00CB6C48" w:rsidRDefault="00CB6C48" w:rsidP="00CB6C48">
      <w:pPr>
        <w:jc w:val="both"/>
      </w:pPr>
      <w:r w:rsidRPr="007C72D1">
        <w:t>Каслинского муниципального района</w:t>
      </w:r>
      <w:r w:rsidRPr="007C72D1">
        <w:tab/>
      </w:r>
      <w:r w:rsidRPr="007C72D1">
        <w:tab/>
      </w:r>
      <w:r w:rsidRPr="007C72D1">
        <w:tab/>
      </w:r>
      <w:r w:rsidRPr="007C72D1">
        <w:tab/>
      </w:r>
      <w:r w:rsidRPr="007C72D1">
        <w:tab/>
      </w:r>
      <w:r w:rsidR="004757FC">
        <w:t xml:space="preserve">                </w:t>
      </w:r>
      <w:r w:rsidRPr="007C72D1">
        <w:t>И.В.</w:t>
      </w:r>
      <w:r w:rsidR="005F08F4">
        <w:t xml:space="preserve"> </w:t>
      </w:r>
      <w:proofErr w:type="spellStart"/>
      <w:r w:rsidRPr="007C72D1">
        <w:t>Колышев</w:t>
      </w:r>
      <w:proofErr w:type="spellEnd"/>
    </w:p>
    <w:p w:rsidR="00F664ED" w:rsidRPr="007C72D1" w:rsidRDefault="000621CE" w:rsidP="00F664ED">
      <w:pPr>
        <w:jc w:val="right"/>
      </w:pPr>
      <w:r>
        <w:t>«___» ____________ 202</w:t>
      </w:r>
      <w:r w:rsidR="004757FC">
        <w:t>5</w:t>
      </w:r>
      <w:bookmarkStart w:id="0" w:name="_GoBack"/>
      <w:bookmarkEnd w:id="0"/>
      <w:r w:rsidR="00F664ED">
        <w:t xml:space="preserve"> г.</w:t>
      </w:r>
    </w:p>
    <w:p w:rsidR="00F664ED" w:rsidRPr="007C72D1" w:rsidRDefault="00F664ED" w:rsidP="00CB6C48">
      <w:pPr>
        <w:jc w:val="both"/>
      </w:pPr>
    </w:p>
    <w:p w:rsidR="00CB6C48" w:rsidRPr="007C72D1" w:rsidRDefault="00CB6C48" w:rsidP="00CB6C48">
      <w:pPr>
        <w:pStyle w:val="ae"/>
        <w:ind w:left="709"/>
        <w:jc w:val="both"/>
      </w:pPr>
    </w:p>
    <w:sectPr w:rsidR="00CB6C48" w:rsidRPr="007C72D1" w:rsidSect="00DB089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F3" w:rsidRDefault="00E555F3" w:rsidP="0067677E">
      <w:r>
        <w:separator/>
      </w:r>
    </w:p>
  </w:endnote>
  <w:endnote w:type="continuationSeparator" w:id="0">
    <w:p w:rsidR="00E555F3" w:rsidRDefault="00E555F3" w:rsidP="0067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6431"/>
      <w:docPartObj>
        <w:docPartGallery w:val="Page Numbers (Bottom of Page)"/>
        <w:docPartUnique/>
      </w:docPartObj>
    </w:sdtPr>
    <w:sdtContent>
      <w:p w:rsidR="00DB0899" w:rsidRDefault="00F07F57">
        <w:pPr>
          <w:pStyle w:val="ac"/>
          <w:jc w:val="right"/>
        </w:pPr>
        <w:fldSimple w:instr=" PAGE   \* MERGEFORMAT ">
          <w:r w:rsidR="00A40424">
            <w:rPr>
              <w:noProof/>
            </w:rPr>
            <w:t>2</w:t>
          </w:r>
        </w:fldSimple>
      </w:p>
    </w:sdtContent>
  </w:sdt>
  <w:p w:rsidR="0094622E" w:rsidRDefault="009462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F3" w:rsidRDefault="00E555F3" w:rsidP="0067677E">
      <w:r>
        <w:separator/>
      </w:r>
    </w:p>
  </w:footnote>
  <w:footnote w:type="continuationSeparator" w:id="0">
    <w:p w:rsidR="00E555F3" w:rsidRDefault="00E555F3" w:rsidP="0067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6452"/>
    <w:multiLevelType w:val="hybridMultilevel"/>
    <w:tmpl w:val="7FD6C330"/>
    <w:lvl w:ilvl="0" w:tplc="2FE25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0F52CD"/>
    <w:multiLevelType w:val="hybridMultilevel"/>
    <w:tmpl w:val="824E7906"/>
    <w:lvl w:ilvl="0" w:tplc="2FE2530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73621C"/>
    <w:multiLevelType w:val="hybridMultilevel"/>
    <w:tmpl w:val="4ADC511E"/>
    <w:lvl w:ilvl="0" w:tplc="13D08C06">
      <w:start w:val="1"/>
      <w:numFmt w:val="decimal"/>
      <w:lvlText w:val="%1)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D02871"/>
    <w:multiLevelType w:val="hybridMultilevel"/>
    <w:tmpl w:val="1390F1E6"/>
    <w:lvl w:ilvl="0" w:tplc="50D8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FF"/>
    <w:rsid w:val="00001A74"/>
    <w:rsid w:val="000079BB"/>
    <w:rsid w:val="00023A5A"/>
    <w:rsid w:val="0003159D"/>
    <w:rsid w:val="000621CE"/>
    <w:rsid w:val="000677D3"/>
    <w:rsid w:val="00067FAE"/>
    <w:rsid w:val="0007729F"/>
    <w:rsid w:val="000A1F48"/>
    <w:rsid w:val="000A2F0D"/>
    <w:rsid w:val="000B093B"/>
    <w:rsid w:val="000B4E9E"/>
    <w:rsid w:val="000C11F7"/>
    <w:rsid w:val="000C3201"/>
    <w:rsid w:val="000C4040"/>
    <w:rsid w:val="000E5E7D"/>
    <w:rsid w:val="000E79CC"/>
    <w:rsid w:val="000F42CD"/>
    <w:rsid w:val="00101252"/>
    <w:rsid w:val="00101D30"/>
    <w:rsid w:val="001055D0"/>
    <w:rsid w:val="00107EA5"/>
    <w:rsid w:val="00111228"/>
    <w:rsid w:val="00114E94"/>
    <w:rsid w:val="00125C3E"/>
    <w:rsid w:val="001357FE"/>
    <w:rsid w:val="001376C3"/>
    <w:rsid w:val="0014143B"/>
    <w:rsid w:val="00146C1E"/>
    <w:rsid w:val="00170F10"/>
    <w:rsid w:val="00174637"/>
    <w:rsid w:val="0018256E"/>
    <w:rsid w:val="00196ED8"/>
    <w:rsid w:val="001C0B3B"/>
    <w:rsid w:val="001E35C3"/>
    <w:rsid w:val="00206D88"/>
    <w:rsid w:val="0021001D"/>
    <w:rsid w:val="00226A88"/>
    <w:rsid w:val="00233A89"/>
    <w:rsid w:val="00234B51"/>
    <w:rsid w:val="00237963"/>
    <w:rsid w:val="0025054D"/>
    <w:rsid w:val="00251B84"/>
    <w:rsid w:val="00281E85"/>
    <w:rsid w:val="002913F4"/>
    <w:rsid w:val="002931B8"/>
    <w:rsid w:val="002B6780"/>
    <w:rsid w:val="002C1E43"/>
    <w:rsid w:val="002C492C"/>
    <w:rsid w:val="003032DA"/>
    <w:rsid w:val="00304B1D"/>
    <w:rsid w:val="003104CF"/>
    <w:rsid w:val="00313B85"/>
    <w:rsid w:val="003203CD"/>
    <w:rsid w:val="00341E2C"/>
    <w:rsid w:val="0035299D"/>
    <w:rsid w:val="00364689"/>
    <w:rsid w:val="00381E9A"/>
    <w:rsid w:val="00395D3C"/>
    <w:rsid w:val="003A0AEE"/>
    <w:rsid w:val="003A2DF0"/>
    <w:rsid w:val="003A5521"/>
    <w:rsid w:val="003C0AE8"/>
    <w:rsid w:val="003C1E1A"/>
    <w:rsid w:val="003E43A1"/>
    <w:rsid w:val="003F1A37"/>
    <w:rsid w:val="00400909"/>
    <w:rsid w:val="004148A3"/>
    <w:rsid w:val="004233B1"/>
    <w:rsid w:val="00425B52"/>
    <w:rsid w:val="004261F3"/>
    <w:rsid w:val="00437AE7"/>
    <w:rsid w:val="004471B9"/>
    <w:rsid w:val="00460E96"/>
    <w:rsid w:val="00461487"/>
    <w:rsid w:val="00461DCA"/>
    <w:rsid w:val="004757FC"/>
    <w:rsid w:val="00481E08"/>
    <w:rsid w:val="00483440"/>
    <w:rsid w:val="004859D3"/>
    <w:rsid w:val="00490AC8"/>
    <w:rsid w:val="00493401"/>
    <w:rsid w:val="00496514"/>
    <w:rsid w:val="00497519"/>
    <w:rsid w:val="004C4DF7"/>
    <w:rsid w:val="004C69DE"/>
    <w:rsid w:val="004E03C2"/>
    <w:rsid w:val="00500E1B"/>
    <w:rsid w:val="005039D5"/>
    <w:rsid w:val="00524F85"/>
    <w:rsid w:val="00562569"/>
    <w:rsid w:val="00564FA7"/>
    <w:rsid w:val="00583B9E"/>
    <w:rsid w:val="005A78AE"/>
    <w:rsid w:val="005B7F9A"/>
    <w:rsid w:val="005D1D16"/>
    <w:rsid w:val="005D6797"/>
    <w:rsid w:val="005E18EF"/>
    <w:rsid w:val="005E3B58"/>
    <w:rsid w:val="005E4AFF"/>
    <w:rsid w:val="005F08F4"/>
    <w:rsid w:val="005F7C45"/>
    <w:rsid w:val="00601154"/>
    <w:rsid w:val="00602A54"/>
    <w:rsid w:val="00604F1C"/>
    <w:rsid w:val="0060626C"/>
    <w:rsid w:val="00643C4D"/>
    <w:rsid w:val="00656ED7"/>
    <w:rsid w:val="00666CB1"/>
    <w:rsid w:val="00675846"/>
    <w:rsid w:val="00676047"/>
    <w:rsid w:val="0067677E"/>
    <w:rsid w:val="00681782"/>
    <w:rsid w:val="0068696D"/>
    <w:rsid w:val="00690743"/>
    <w:rsid w:val="006923E4"/>
    <w:rsid w:val="0069378C"/>
    <w:rsid w:val="006940E8"/>
    <w:rsid w:val="0069492A"/>
    <w:rsid w:val="0069796E"/>
    <w:rsid w:val="006A42B9"/>
    <w:rsid w:val="006C7369"/>
    <w:rsid w:val="006C7789"/>
    <w:rsid w:val="006D056D"/>
    <w:rsid w:val="0070312B"/>
    <w:rsid w:val="007037B6"/>
    <w:rsid w:val="007041A8"/>
    <w:rsid w:val="007070CD"/>
    <w:rsid w:val="007124DF"/>
    <w:rsid w:val="00714F75"/>
    <w:rsid w:val="00726864"/>
    <w:rsid w:val="0073176F"/>
    <w:rsid w:val="007364AC"/>
    <w:rsid w:val="00747D5E"/>
    <w:rsid w:val="00755581"/>
    <w:rsid w:val="00777FF4"/>
    <w:rsid w:val="00783280"/>
    <w:rsid w:val="00786158"/>
    <w:rsid w:val="007A253A"/>
    <w:rsid w:val="007A71FF"/>
    <w:rsid w:val="007C72D1"/>
    <w:rsid w:val="007E1C97"/>
    <w:rsid w:val="007E39D1"/>
    <w:rsid w:val="00800759"/>
    <w:rsid w:val="00801FA4"/>
    <w:rsid w:val="00841E32"/>
    <w:rsid w:val="00852DB4"/>
    <w:rsid w:val="00863E2C"/>
    <w:rsid w:val="0087067A"/>
    <w:rsid w:val="0088509F"/>
    <w:rsid w:val="008874A2"/>
    <w:rsid w:val="008921C5"/>
    <w:rsid w:val="008944E8"/>
    <w:rsid w:val="00896CF0"/>
    <w:rsid w:val="008B4F38"/>
    <w:rsid w:val="008B59EC"/>
    <w:rsid w:val="008C1727"/>
    <w:rsid w:val="008F7274"/>
    <w:rsid w:val="00912052"/>
    <w:rsid w:val="00913459"/>
    <w:rsid w:val="00924DCD"/>
    <w:rsid w:val="00925B99"/>
    <w:rsid w:val="009267A3"/>
    <w:rsid w:val="00932016"/>
    <w:rsid w:val="00933479"/>
    <w:rsid w:val="00935F41"/>
    <w:rsid w:val="0094622E"/>
    <w:rsid w:val="009527A3"/>
    <w:rsid w:val="0097035D"/>
    <w:rsid w:val="00974DE6"/>
    <w:rsid w:val="00980951"/>
    <w:rsid w:val="009B0DF9"/>
    <w:rsid w:val="009C5539"/>
    <w:rsid w:val="009E4FB4"/>
    <w:rsid w:val="009F75C9"/>
    <w:rsid w:val="00A05FE5"/>
    <w:rsid w:val="00A25064"/>
    <w:rsid w:val="00A40424"/>
    <w:rsid w:val="00A41DDB"/>
    <w:rsid w:val="00A44950"/>
    <w:rsid w:val="00A508EA"/>
    <w:rsid w:val="00A70353"/>
    <w:rsid w:val="00A8734D"/>
    <w:rsid w:val="00A8748C"/>
    <w:rsid w:val="00AB5A1D"/>
    <w:rsid w:val="00AC4E1F"/>
    <w:rsid w:val="00AC5CDE"/>
    <w:rsid w:val="00AC5FFD"/>
    <w:rsid w:val="00AD1A66"/>
    <w:rsid w:val="00AD589F"/>
    <w:rsid w:val="00AE2DC0"/>
    <w:rsid w:val="00B04D05"/>
    <w:rsid w:val="00B1080C"/>
    <w:rsid w:val="00B16FF4"/>
    <w:rsid w:val="00B17EB3"/>
    <w:rsid w:val="00B17F25"/>
    <w:rsid w:val="00B202E8"/>
    <w:rsid w:val="00B360E1"/>
    <w:rsid w:val="00B675AD"/>
    <w:rsid w:val="00B87585"/>
    <w:rsid w:val="00B92BD2"/>
    <w:rsid w:val="00BA0A92"/>
    <w:rsid w:val="00BC1A86"/>
    <w:rsid w:val="00BC2965"/>
    <w:rsid w:val="00BC4380"/>
    <w:rsid w:val="00BC6982"/>
    <w:rsid w:val="00BC7593"/>
    <w:rsid w:val="00BC7789"/>
    <w:rsid w:val="00BD429D"/>
    <w:rsid w:val="00BD5E7D"/>
    <w:rsid w:val="00BD6542"/>
    <w:rsid w:val="00BE0703"/>
    <w:rsid w:val="00BE4E4E"/>
    <w:rsid w:val="00C15A00"/>
    <w:rsid w:val="00C34314"/>
    <w:rsid w:val="00C352FA"/>
    <w:rsid w:val="00C40314"/>
    <w:rsid w:val="00C65FEA"/>
    <w:rsid w:val="00C75597"/>
    <w:rsid w:val="00CA35DA"/>
    <w:rsid w:val="00CB38FA"/>
    <w:rsid w:val="00CB6C48"/>
    <w:rsid w:val="00CB7C06"/>
    <w:rsid w:val="00CB7C1C"/>
    <w:rsid w:val="00CF1247"/>
    <w:rsid w:val="00D0173E"/>
    <w:rsid w:val="00D10AC5"/>
    <w:rsid w:val="00D45153"/>
    <w:rsid w:val="00D46383"/>
    <w:rsid w:val="00D47903"/>
    <w:rsid w:val="00D6355F"/>
    <w:rsid w:val="00D802EC"/>
    <w:rsid w:val="00D86D36"/>
    <w:rsid w:val="00DA37AF"/>
    <w:rsid w:val="00DB0899"/>
    <w:rsid w:val="00DC153F"/>
    <w:rsid w:val="00DC4C70"/>
    <w:rsid w:val="00DF76AB"/>
    <w:rsid w:val="00DF78BE"/>
    <w:rsid w:val="00E01429"/>
    <w:rsid w:val="00E07453"/>
    <w:rsid w:val="00E24EEE"/>
    <w:rsid w:val="00E3535A"/>
    <w:rsid w:val="00E502A9"/>
    <w:rsid w:val="00E53BA8"/>
    <w:rsid w:val="00E54880"/>
    <w:rsid w:val="00E555F3"/>
    <w:rsid w:val="00E60180"/>
    <w:rsid w:val="00EA1AB7"/>
    <w:rsid w:val="00EA4C2A"/>
    <w:rsid w:val="00EC15E4"/>
    <w:rsid w:val="00EC3C21"/>
    <w:rsid w:val="00ED406E"/>
    <w:rsid w:val="00ED4ACF"/>
    <w:rsid w:val="00EE05A0"/>
    <w:rsid w:val="00F05133"/>
    <w:rsid w:val="00F05FD4"/>
    <w:rsid w:val="00F07F57"/>
    <w:rsid w:val="00F1362B"/>
    <w:rsid w:val="00F17F87"/>
    <w:rsid w:val="00F26268"/>
    <w:rsid w:val="00F4770E"/>
    <w:rsid w:val="00F51052"/>
    <w:rsid w:val="00F51BF4"/>
    <w:rsid w:val="00F61495"/>
    <w:rsid w:val="00F664ED"/>
    <w:rsid w:val="00F77E5E"/>
    <w:rsid w:val="00F81819"/>
    <w:rsid w:val="00F91695"/>
    <w:rsid w:val="00F97158"/>
    <w:rsid w:val="00F97AB6"/>
    <w:rsid w:val="00FA0D83"/>
    <w:rsid w:val="00FB3480"/>
    <w:rsid w:val="00FB3D04"/>
    <w:rsid w:val="00FC7189"/>
    <w:rsid w:val="00FE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1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A71F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71F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7A7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7A7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A7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A7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basedOn w:val="a0"/>
    <w:rsid w:val="007A71FF"/>
  </w:style>
  <w:style w:type="paragraph" w:styleId="a7">
    <w:name w:val="Balloon Text"/>
    <w:basedOn w:val="a"/>
    <w:link w:val="a8"/>
    <w:uiPriority w:val="99"/>
    <w:semiHidden/>
    <w:unhideWhenUsed/>
    <w:rsid w:val="007A7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2B6780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67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67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78AE"/>
    <w:pPr>
      <w:ind w:left="720"/>
      <w:contextualSpacing/>
    </w:pPr>
  </w:style>
  <w:style w:type="paragraph" w:customStyle="1" w:styleId="ConsPlusNormal">
    <w:name w:val="ConsPlusNormal"/>
    <w:rsid w:val="00CB6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ocdata">
    <w:name w:val="docdata"/>
    <w:aliases w:val="docy,v5,1605,bqiaagaaeyqcaaagiaiaaanebqaabwwfaaaaaaaaaaaaaaaaaaaaaaaaaaaaaaaaaaaaaaaaaaaaaaaaaaaaaaaaaaaaaaaaaaaaaaaaaaaaaaaaaaaaaaaaaaaaaaaaaaaaaaaaaaaaaaaaaaaaaaaaaaaaaaaaaaaaaaaaaaaaaaaaaaaaaaaaaaaaaaaaaaaaaaaaaaaaaaaaaaaaaaaaaaaaaaaaaaaaaaaa"/>
    <w:basedOn w:val="a"/>
    <w:rsid w:val="004E0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1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A71F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71F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7A7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7A7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A7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A7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basedOn w:val="a0"/>
    <w:rsid w:val="007A71FF"/>
  </w:style>
  <w:style w:type="paragraph" w:styleId="a7">
    <w:name w:val="Balloon Text"/>
    <w:basedOn w:val="a"/>
    <w:link w:val="a8"/>
    <w:uiPriority w:val="99"/>
    <w:semiHidden/>
    <w:unhideWhenUsed/>
    <w:rsid w:val="007A7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2B6780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67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67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78AE"/>
    <w:pPr>
      <w:ind w:left="720"/>
      <w:contextualSpacing/>
    </w:pPr>
  </w:style>
  <w:style w:type="paragraph" w:customStyle="1" w:styleId="ConsPlusNormal">
    <w:name w:val="ConsPlusNormal"/>
    <w:rsid w:val="00CB6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ocdata">
    <w:name w:val="docdata"/>
    <w:aliases w:val="docy,v5,1605,bqiaagaaeyqcaaagiaiaaanebqaabwwfaaaaaaaaaaaaaaaaaaaaaaaaaaaaaaaaaaaaaaaaaaaaaaaaaaaaaaaaaaaaaaaaaaaaaaaaaaaaaaaaaaaaaaaaaaaaaaaaaaaaaaaaaaaaaaaaaaaaaaaaaaaaaaaaaaaaaaaaaaaaaaaaaaaaaaaaaaaaaaaaaaaaaaaaaaaaaaaaaaaaaaaaaaaaaaaaaaaaaaaa"/>
    <w:basedOn w:val="a"/>
    <w:rsid w:val="004E03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sli-sobr-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742D-BA12-45CB-8424-0BF2E3A6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RePack by Diakov</cp:lastModifiedBy>
  <cp:revision>8</cp:revision>
  <cp:lastPrinted>2025-03-06T10:39:00Z</cp:lastPrinted>
  <dcterms:created xsi:type="dcterms:W3CDTF">2025-02-26T10:03:00Z</dcterms:created>
  <dcterms:modified xsi:type="dcterms:W3CDTF">2025-03-06T10:39:00Z</dcterms:modified>
</cp:coreProperties>
</file>